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C1E" w:rsidRDefault="00C053A1" w:rsidP="00C053A1">
      <w:pPr>
        <w:jc w:val="center"/>
      </w:pPr>
      <w:r>
        <w:t>Hướng dẫn nhập dữ liệu CSVC trên SMAS 3.5</w:t>
      </w:r>
    </w:p>
    <w:p w:rsidR="00C053A1" w:rsidRPr="00C053A1" w:rsidRDefault="00C053A1" w:rsidP="00C053A1">
      <w:pPr>
        <w:pStyle w:val="ListParagraph"/>
        <w:numPr>
          <w:ilvl w:val="0"/>
          <w:numId w:val="1"/>
        </w:numPr>
        <w:rPr>
          <w:b/>
        </w:rPr>
      </w:pPr>
      <w:r w:rsidRPr="00C053A1">
        <w:rPr>
          <w:b/>
        </w:rPr>
        <w:t>Nhập số liệu</w:t>
      </w:r>
    </w:p>
    <w:p w:rsidR="00C053A1" w:rsidRDefault="00C053A1" w:rsidP="00C053A1">
      <w:pPr>
        <w:pStyle w:val="ListParagraph"/>
      </w:pPr>
      <w:r>
        <w:t>B1: vào CSVC/Quản lý CSVC</w:t>
      </w:r>
    </w:p>
    <w:p w:rsidR="00C053A1" w:rsidRDefault="00C053A1" w:rsidP="00C053A1">
      <w:pPr>
        <w:pStyle w:val="ListParagraph"/>
      </w:pPr>
      <w:r>
        <w:rPr>
          <w:noProof/>
        </w:rPr>
        <w:drawing>
          <wp:inline distT="0" distB="0" distL="0" distR="0" wp14:anchorId="61C442CA" wp14:editId="5F82AD31">
            <wp:extent cx="5943600" cy="25970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275"/>
                    <a:stretch/>
                  </pic:blipFill>
                  <pic:spPr bwMode="auto">
                    <a:xfrm>
                      <a:off x="0" y="0"/>
                      <a:ext cx="5943600" cy="259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3A1" w:rsidRDefault="00C053A1" w:rsidP="00C053A1">
      <w:pPr>
        <w:pStyle w:val="ListParagraph"/>
      </w:pPr>
      <w:r>
        <w:t>B2: Chọn kỳ nhập liệu (đầu năm, giữa năm, cuối năm)</w:t>
      </w:r>
    </w:p>
    <w:p w:rsidR="00C053A1" w:rsidRDefault="00C053A1" w:rsidP="00C053A1">
      <w:pPr>
        <w:pStyle w:val="ListParagraph"/>
      </w:pPr>
      <w:r>
        <w:t>B3: Chọn các mục CSVC cần nhập</w:t>
      </w:r>
    </w:p>
    <w:p w:rsidR="00C053A1" w:rsidRDefault="00C053A1" w:rsidP="00C053A1">
      <w:pPr>
        <w:pStyle w:val="ListParagraph"/>
      </w:pPr>
      <w:r>
        <w:rPr>
          <w:noProof/>
        </w:rPr>
        <w:drawing>
          <wp:inline distT="0" distB="0" distL="0" distR="0">
            <wp:extent cx="5943600" cy="2466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A1" w:rsidRDefault="00C053A1" w:rsidP="00C053A1">
      <w:pPr>
        <w:pStyle w:val="ListParagraph"/>
      </w:pPr>
      <w:r>
        <w:t>B4: Nhập số liệu theo thực tế hiện có tại đơn vị</w:t>
      </w:r>
    </w:p>
    <w:p w:rsidR="00C053A1" w:rsidRDefault="00C053A1" w:rsidP="00C053A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32805" cy="2934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A1" w:rsidRDefault="00C053A1" w:rsidP="00C053A1">
      <w:pPr>
        <w:pStyle w:val="ListParagraph"/>
      </w:pPr>
      <w:r>
        <w:t xml:space="preserve">B5: </w:t>
      </w:r>
      <w:r w:rsidRPr="00C053A1">
        <w:rPr>
          <w:b/>
        </w:rPr>
        <w:t>Lưu</w:t>
      </w:r>
      <w:r>
        <w:t xml:space="preserve"> dữ liệu</w:t>
      </w:r>
    </w:p>
    <w:p w:rsidR="00C053A1" w:rsidRPr="00C053A1" w:rsidRDefault="00C053A1" w:rsidP="00C053A1">
      <w:pPr>
        <w:pStyle w:val="ListParagraph"/>
        <w:numPr>
          <w:ilvl w:val="0"/>
          <w:numId w:val="1"/>
        </w:numPr>
        <w:rPr>
          <w:b/>
        </w:rPr>
      </w:pPr>
      <w:r w:rsidRPr="00C053A1">
        <w:rPr>
          <w:b/>
        </w:rPr>
        <w:t>Báo cáo</w:t>
      </w:r>
    </w:p>
    <w:p w:rsidR="00C053A1" w:rsidRDefault="00C053A1" w:rsidP="00C053A1">
      <w:pPr>
        <w:pStyle w:val="ListParagraph"/>
      </w:pPr>
      <w:r>
        <w:t xml:space="preserve">Khi cần lấy báo cáo </w:t>
      </w:r>
      <w:r w:rsidR="007740C9">
        <w:t>dữ liệu CSVC thực hiện vào phân hệ chức năng CSVC/Báo cáo/chọn kỳ lấy số liệu báo cáo/Xuất Excel</w:t>
      </w:r>
    </w:p>
    <w:p w:rsidR="007740C9" w:rsidRDefault="007740C9" w:rsidP="00C053A1">
      <w:pPr>
        <w:pStyle w:val="ListParagraph"/>
      </w:pPr>
      <w:r>
        <w:rPr>
          <w:noProof/>
        </w:rPr>
        <w:drawing>
          <wp:inline distT="0" distB="0" distL="0" distR="0">
            <wp:extent cx="5943600" cy="24879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3A1" w:rsidRDefault="00C053A1" w:rsidP="00C053A1">
      <w:pPr>
        <w:pStyle w:val="ListParagraph"/>
      </w:pPr>
    </w:p>
    <w:sectPr w:rsidR="00C05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0869EA"/>
    <w:multiLevelType w:val="hybridMultilevel"/>
    <w:tmpl w:val="B7584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3A1"/>
    <w:rsid w:val="007740C9"/>
    <w:rsid w:val="00C053A1"/>
    <w:rsid w:val="00F7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96E5CB"/>
  <w15:chartTrackingRefBased/>
  <w15:docId w15:val="{491E0DB1-35FE-4F8F-B03A-8A1631015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53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Đức Hoàn</dc:creator>
  <cp:keywords/>
  <dc:description/>
  <cp:lastModifiedBy>Lê Đức Hoàn</cp:lastModifiedBy>
  <cp:revision>1</cp:revision>
  <dcterms:created xsi:type="dcterms:W3CDTF">2018-12-06T03:44:00Z</dcterms:created>
  <dcterms:modified xsi:type="dcterms:W3CDTF">2018-12-06T03:57:00Z</dcterms:modified>
</cp:coreProperties>
</file>